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手机按键市场运营状况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手机按键市场运营状况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手机按键市场运营状况与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手机按键市场运营状况与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